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E" w:rsidRDefault="009108A3" w:rsidP="009108A3">
      <w:pPr>
        <w:jc w:val="center"/>
        <w:rPr>
          <w:rFonts w:ascii="SassoonCRInfant" w:hAnsi="SassoonCRInfant"/>
          <w:sz w:val="72"/>
          <w:szCs w:val="7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1312" behindDoc="1" locked="0" layoutInCell="1" allowOverlap="1" wp14:anchorId="76B9B442" wp14:editId="4D453A77">
            <wp:simplePos x="0" y="0"/>
            <wp:positionH relativeFrom="column">
              <wp:posOffset>5238750</wp:posOffset>
            </wp:positionH>
            <wp:positionV relativeFrom="paragraph">
              <wp:posOffset>9525</wp:posOffset>
            </wp:positionV>
            <wp:extent cx="937895" cy="876300"/>
            <wp:effectExtent l="0" t="0" r="0" b="0"/>
            <wp:wrapTight wrapText="bothSides">
              <wp:wrapPolygon edited="0">
                <wp:start x="0" y="0"/>
                <wp:lineTo x="0" y="21130"/>
                <wp:lineTo x="21059" y="21130"/>
                <wp:lineTo x="21059" y="0"/>
                <wp:lineTo x="0" y="0"/>
              </wp:wrapPolygon>
            </wp:wrapTight>
            <wp:docPr id="2" name="Picture 2" descr="Image result for dalmatia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almatia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9264" behindDoc="1" locked="0" layoutInCell="1" allowOverlap="1" wp14:anchorId="76B9B442" wp14:editId="4D453A77">
            <wp:simplePos x="0" y="0"/>
            <wp:positionH relativeFrom="column">
              <wp:posOffset>-581025</wp:posOffset>
            </wp:positionH>
            <wp:positionV relativeFrom="paragraph">
              <wp:posOffset>9525</wp:posOffset>
            </wp:positionV>
            <wp:extent cx="937895" cy="876300"/>
            <wp:effectExtent l="0" t="0" r="0" b="0"/>
            <wp:wrapTight wrapText="bothSides">
              <wp:wrapPolygon edited="0">
                <wp:start x="0" y="0"/>
                <wp:lineTo x="0" y="21130"/>
                <wp:lineTo x="21059" y="21130"/>
                <wp:lineTo x="21059" y="0"/>
                <wp:lineTo x="0" y="0"/>
              </wp:wrapPolygon>
            </wp:wrapTight>
            <wp:docPr id="1" name="Picture 1" descr="Image result for dalmatia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almatia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assoonCRInfant" w:hAnsi="SassoonCRInfant"/>
          <w:sz w:val="72"/>
          <w:szCs w:val="72"/>
        </w:rPr>
        <w:t>Weekly Challenges</w:t>
      </w:r>
    </w:p>
    <w:p w:rsidR="009108A3" w:rsidRDefault="009108A3" w:rsidP="009108A3">
      <w:pPr>
        <w:jc w:val="center"/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sz w:val="44"/>
          <w:szCs w:val="44"/>
        </w:rPr>
        <w:t>Dalmatian home learning</w:t>
      </w:r>
      <w:r w:rsidR="00B202FC">
        <w:rPr>
          <w:rFonts w:ascii="SassoonCRInfant" w:hAnsi="SassoonCRInfant"/>
          <w:sz w:val="44"/>
          <w:szCs w:val="44"/>
        </w:rPr>
        <w:t xml:space="preserve"> </w:t>
      </w:r>
    </w:p>
    <w:p w:rsidR="00B202FC" w:rsidRDefault="006B5B08" w:rsidP="009108A3">
      <w:pPr>
        <w:jc w:val="center"/>
        <w:rPr>
          <w:rFonts w:ascii="SassoonCRInfant" w:hAnsi="SassoonCRInfant"/>
          <w:sz w:val="44"/>
          <w:szCs w:val="44"/>
        </w:rPr>
      </w:pPr>
      <w:r>
        <w:rPr>
          <w:rFonts w:ascii="SassoonCRInfant" w:hAnsi="SassoonCRInfant"/>
          <w:sz w:val="44"/>
          <w:szCs w:val="44"/>
        </w:rPr>
        <w:t>Week Beginning 27</w:t>
      </w:r>
      <w:r w:rsidR="00B202FC" w:rsidRPr="00B202FC">
        <w:rPr>
          <w:rFonts w:ascii="SassoonCRInfant" w:hAnsi="SassoonCRInfant"/>
          <w:sz w:val="44"/>
          <w:szCs w:val="44"/>
          <w:vertAlign w:val="superscript"/>
        </w:rPr>
        <w:t>th</w:t>
      </w:r>
      <w:r w:rsidR="00B202FC">
        <w:rPr>
          <w:rFonts w:ascii="SassoonCRInfant" w:hAnsi="SassoonCRInfant"/>
          <w:sz w:val="44"/>
          <w:szCs w:val="44"/>
        </w:rPr>
        <w:t xml:space="preserve"> April</w:t>
      </w:r>
    </w:p>
    <w:p w:rsidR="009108A3" w:rsidRDefault="009108A3" w:rsidP="009108A3">
      <w:pPr>
        <w:jc w:val="center"/>
        <w:rPr>
          <w:rFonts w:ascii="SassoonCRInfant" w:hAnsi="SassoonCRInfant"/>
          <w:sz w:val="44"/>
          <w:szCs w:val="44"/>
        </w:rPr>
      </w:pPr>
    </w:p>
    <w:p w:rsidR="00B202FC" w:rsidRDefault="006B5B08" w:rsidP="009108A3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Hello Everyone,</w:t>
      </w:r>
    </w:p>
    <w:p w:rsidR="006B5B08" w:rsidRDefault="006B5B08" w:rsidP="009108A3">
      <w:pPr>
        <w:rPr>
          <w:rFonts w:ascii="SassoonCRInfant" w:hAnsi="SassoonCRInfant"/>
          <w:sz w:val="36"/>
          <w:szCs w:val="36"/>
        </w:rPr>
      </w:pPr>
    </w:p>
    <w:p w:rsidR="006B5B08" w:rsidRDefault="006B5B08" w:rsidP="009108A3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I hope you enjoyed last week’s challenges. Thank you for all the lovely videos and pictures: we are missing you all a lot so it is lovely to see your faces.</w:t>
      </w:r>
    </w:p>
    <w:p w:rsidR="006B5B08" w:rsidRDefault="006B5B08" w:rsidP="009108A3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If you have completed a different activity at home that has gone really well, please do share it. Equally, if you need more information about the challenges, do get in touch. </w:t>
      </w:r>
    </w:p>
    <w:p w:rsidR="00B202FC" w:rsidRDefault="00B202FC" w:rsidP="009108A3">
      <w:pPr>
        <w:rPr>
          <w:rFonts w:ascii="SassoonCRInfant" w:hAnsi="SassoonCRInfant"/>
          <w:sz w:val="36"/>
          <w:szCs w:val="36"/>
        </w:rPr>
      </w:pPr>
    </w:p>
    <w:p w:rsidR="00B202FC" w:rsidRDefault="00B202FC" w:rsidP="009108A3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In the meantime,</w:t>
      </w:r>
      <w:r w:rsidR="00506126">
        <w:rPr>
          <w:rFonts w:ascii="SassoonCRInfant" w:hAnsi="SassoonCRInfant"/>
          <w:sz w:val="36"/>
          <w:szCs w:val="36"/>
        </w:rPr>
        <w:t xml:space="preserve"> stay safe and well and</w:t>
      </w:r>
      <w:r>
        <w:rPr>
          <w:rFonts w:ascii="SassoonCRInfant" w:hAnsi="SassoonCRInfant"/>
          <w:sz w:val="36"/>
          <w:szCs w:val="36"/>
        </w:rPr>
        <w:t xml:space="preserve"> please do email me pictures!</w:t>
      </w:r>
    </w:p>
    <w:p w:rsidR="00B202FC" w:rsidRDefault="00E414C6" w:rsidP="009108A3">
      <w:pPr>
        <w:rPr>
          <w:rFonts w:ascii="SassoonCRInfant" w:hAnsi="SassoonCRInfant"/>
          <w:sz w:val="36"/>
          <w:szCs w:val="36"/>
        </w:rPr>
      </w:pPr>
      <w:hyperlink r:id="rId7" w:history="1">
        <w:r w:rsidR="00B202FC" w:rsidRPr="00D33092">
          <w:rPr>
            <w:rStyle w:val="Hyperlink"/>
            <w:rFonts w:ascii="SassoonCRInfant" w:hAnsi="SassoonCRInfant"/>
            <w:sz w:val="36"/>
            <w:szCs w:val="36"/>
          </w:rPr>
          <w:t>kblack@granta.cambs.sch.uk</w:t>
        </w:r>
      </w:hyperlink>
      <w:r w:rsidR="00B202FC">
        <w:rPr>
          <w:rFonts w:ascii="SassoonCRInfant" w:hAnsi="SassoonCRInfant"/>
          <w:sz w:val="36"/>
          <w:szCs w:val="36"/>
        </w:rPr>
        <w:t xml:space="preserve"> </w:t>
      </w:r>
    </w:p>
    <w:p w:rsidR="00B202FC" w:rsidRDefault="00B202FC" w:rsidP="009108A3">
      <w:pPr>
        <w:rPr>
          <w:rFonts w:ascii="SassoonCRInfant" w:hAnsi="SassoonCRInfant"/>
          <w:sz w:val="36"/>
          <w:szCs w:val="36"/>
        </w:rPr>
      </w:pPr>
    </w:p>
    <w:p w:rsidR="00170DF2" w:rsidRDefault="00B202FC" w:rsidP="009108A3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Katie and the Dalmatian team.</w:t>
      </w:r>
    </w:p>
    <w:p w:rsidR="00506126" w:rsidRDefault="00506126" w:rsidP="009108A3">
      <w:pPr>
        <w:rPr>
          <w:rFonts w:ascii="SassoonCRInfant" w:hAnsi="SassoonCRInfant"/>
          <w:sz w:val="36"/>
          <w:szCs w:val="36"/>
        </w:rPr>
      </w:pPr>
    </w:p>
    <w:p w:rsidR="00506126" w:rsidRDefault="00506126" w:rsidP="009108A3">
      <w:pPr>
        <w:rPr>
          <w:rFonts w:ascii="SassoonCRInfant" w:hAnsi="SassoonCRInfant"/>
          <w:sz w:val="36"/>
          <w:szCs w:val="36"/>
        </w:rPr>
      </w:pPr>
    </w:p>
    <w:p w:rsidR="00506126" w:rsidRDefault="00506126" w:rsidP="009108A3">
      <w:pPr>
        <w:rPr>
          <w:rFonts w:ascii="SassoonCRInfant" w:hAnsi="SassoonCRInfant"/>
          <w:sz w:val="36"/>
          <w:szCs w:val="36"/>
        </w:rPr>
      </w:pPr>
    </w:p>
    <w:p w:rsidR="00506126" w:rsidRDefault="00506126" w:rsidP="009108A3">
      <w:pPr>
        <w:rPr>
          <w:rFonts w:ascii="SassoonCRInfant" w:hAnsi="SassoonCRInfant"/>
          <w:sz w:val="36"/>
          <w:szCs w:val="36"/>
        </w:rPr>
      </w:pPr>
    </w:p>
    <w:p w:rsidR="009108A3" w:rsidRPr="009108A3" w:rsidRDefault="00506126" w:rsidP="009108A3">
      <w:pPr>
        <w:pStyle w:val="ListParagraph"/>
        <w:numPr>
          <w:ilvl w:val="0"/>
          <w:numId w:val="1"/>
        </w:numPr>
        <w:rPr>
          <w:rFonts w:ascii="SassoonCRInfant" w:hAnsi="SassoonCRInfant"/>
          <w:b/>
          <w:sz w:val="36"/>
          <w:szCs w:val="36"/>
        </w:rPr>
      </w:pPr>
      <w:r>
        <w:rPr>
          <w:rFonts w:ascii="SassoonCRInfant" w:hAnsi="SassoonCRInfant"/>
          <w:b/>
          <w:sz w:val="36"/>
          <w:szCs w:val="36"/>
        </w:rPr>
        <w:lastRenderedPageBreak/>
        <w:t>Sock matching challenge</w:t>
      </w:r>
    </w:p>
    <w:p w:rsidR="009108A3" w:rsidRDefault="009108A3" w:rsidP="009108A3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You will need:</w:t>
      </w:r>
    </w:p>
    <w:p w:rsidR="009108A3" w:rsidRDefault="009108A3" w:rsidP="00506126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A </w:t>
      </w:r>
      <w:r w:rsidR="00506126">
        <w:rPr>
          <w:rFonts w:ascii="SassoonCRInfant" w:hAnsi="SassoonCRInfant"/>
          <w:sz w:val="36"/>
          <w:szCs w:val="36"/>
        </w:rPr>
        <w:t>variety of socks</w:t>
      </w:r>
    </w:p>
    <w:p w:rsidR="00506126" w:rsidRDefault="00506126" w:rsidP="00506126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Lots of patience!</w:t>
      </w:r>
    </w:p>
    <w:p w:rsidR="009108A3" w:rsidRDefault="00506126" w:rsidP="009108A3">
      <w:pPr>
        <w:rPr>
          <w:rFonts w:ascii="SassoonCRInfant" w:hAnsi="SassoonCRInfant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5731510" cy="3159125"/>
            <wp:effectExtent l="0" t="0" r="2540" b="3175"/>
            <wp:wrapTight wrapText="bothSides">
              <wp:wrapPolygon edited="0">
                <wp:start x="0" y="0"/>
                <wp:lineTo x="0" y="21491"/>
                <wp:lineTo x="21538" y="21491"/>
                <wp:lineTo x="21538" y="0"/>
                <wp:lineTo x="0" y="0"/>
              </wp:wrapPolygon>
            </wp:wrapTight>
            <wp:docPr id="7" name="Picture 7" descr="Wugs and Dooey: Sock-Matching Activity for Busy Par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ugs and Dooey: Sock-Matching Activity for Busy Paren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assoonCRInfant" w:hAnsi="SassoonCRInfant"/>
          <w:sz w:val="36"/>
          <w:szCs w:val="36"/>
        </w:rPr>
        <w:t>Can you find a pair of socks? Socks that are the same?</w:t>
      </w:r>
    </w:p>
    <w:p w:rsidR="00506126" w:rsidRDefault="00506126" w:rsidP="009108A3">
      <w:pPr>
        <w:rPr>
          <w:rFonts w:ascii="SassoonCRInfant" w:hAnsi="SassoonCRInfant"/>
          <w:sz w:val="36"/>
          <w:szCs w:val="36"/>
        </w:rPr>
      </w:pPr>
    </w:p>
    <w:p w:rsidR="00506126" w:rsidRDefault="00506126" w:rsidP="009108A3">
      <w:pPr>
        <w:rPr>
          <w:rFonts w:ascii="SassoonCRInfant" w:hAnsi="SassoonCRInfant"/>
          <w:b/>
          <w:sz w:val="36"/>
          <w:szCs w:val="36"/>
        </w:rPr>
      </w:pPr>
      <w:r>
        <w:rPr>
          <w:rFonts w:ascii="SassoonCRInfant" w:hAnsi="SassoonCRInfant"/>
          <w:b/>
          <w:sz w:val="36"/>
          <w:szCs w:val="36"/>
        </w:rPr>
        <w:t>Language and Communication</w:t>
      </w:r>
    </w:p>
    <w:p w:rsidR="00506126" w:rsidRPr="00506126" w:rsidRDefault="00506126" w:rsidP="009108A3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Use simple language such as ‘find the same’. Demonstrate the activity. Give targeted praise ‘well done, you found the same!’</w:t>
      </w:r>
    </w:p>
    <w:p w:rsidR="00506126" w:rsidRDefault="00506126" w:rsidP="009108A3">
      <w:pPr>
        <w:rPr>
          <w:rFonts w:ascii="SassoonCRInfant" w:hAnsi="SassoonCRInfant"/>
          <w:sz w:val="36"/>
          <w:szCs w:val="36"/>
        </w:rPr>
      </w:pPr>
    </w:p>
    <w:p w:rsidR="00506126" w:rsidRDefault="00506126" w:rsidP="009108A3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This is a great ‘like for like’ task that also works on important life skills. </w:t>
      </w:r>
    </w:p>
    <w:p w:rsidR="00506126" w:rsidRDefault="00506126" w:rsidP="009108A3">
      <w:pPr>
        <w:rPr>
          <w:rFonts w:ascii="SassoonCRInfant" w:hAnsi="SassoonCRInfant"/>
          <w:sz w:val="36"/>
          <w:szCs w:val="36"/>
        </w:rPr>
      </w:pPr>
    </w:p>
    <w:p w:rsidR="00506126" w:rsidRDefault="00506126" w:rsidP="000265B5">
      <w:pPr>
        <w:rPr>
          <w:rFonts w:ascii="SassoonCRInfant" w:hAnsi="SassoonCRInfant"/>
          <w:sz w:val="36"/>
          <w:szCs w:val="36"/>
        </w:rPr>
      </w:pPr>
    </w:p>
    <w:p w:rsidR="000265B5" w:rsidRDefault="000265B5" w:rsidP="000265B5">
      <w:pPr>
        <w:pStyle w:val="ListParagraph"/>
        <w:numPr>
          <w:ilvl w:val="0"/>
          <w:numId w:val="1"/>
        </w:num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lastRenderedPageBreak/>
        <w:t>Lego number</w:t>
      </w:r>
      <w:r w:rsidR="008A4718">
        <w:rPr>
          <w:rFonts w:ascii="SassoonCRInfant" w:hAnsi="SassoonCRInfant"/>
          <w:sz w:val="36"/>
          <w:szCs w:val="36"/>
        </w:rPr>
        <w:t xml:space="preserve"> </w:t>
      </w:r>
      <w:r>
        <w:rPr>
          <w:rFonts w:ascii="SassoonCRInfant" w:hAnsi="SassoonCRInfant"/>
          <w:sz w:val="36"/>
          <w:szCs w:val="36"/>
        </w:rPr>
        <w:t>line challenge</w:t>
      </w:r>
    </w:p>
    <w:p w:rsidR="000265B5" w:rsidRDefault="000265B5" w:rsidP="000265B5">
      <w:pPr>
        <w:rPr>
          <w:rFonts w:ascii="SassoonCRInfant" w:hAnsi="SassoonCRInfant"/>
          <w:sz w:val="36"/>
          <w:szCs w:val="36"/>
        </w:rPr>
      </w:pPr>
    </w:p>
    <w:p w:rsidR="000265B5" w:rsidRDefault="000265B5" w:rsidP="000265B5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You will need: </w:t>
      </w:r>
      <w:proofErr w:type="spellStart"/>
      <w:r>
        <w:rPr>
          <w:rFonts w:ascii="SassoonCRInfant" w:hAnsi="SassoonCRInfant"/>
          <w:sz w:val="36"/>
          <w:szCs w:val="36"/>
        </w:rPr>
        <w:t>duplo</w:t>
      </w:r>
      <w:proofErr w:type="spellEnd"/>
      <w:r>
        <w:rPr>
          <w:rFonts w:ascii="SassoonCRInfant" w:hAnsi="SassoonCRInfant"/>
          <w:sz w:val="36"/>
          <w:szCs w:val="36"/>
        </w:rPr>
        <w:t xml:space="preserve">, </w:t>
      </w:r>
      <w:proofErr w:type="spellStart"/>
      <w:r>
        <w:rPr>
          <w:rFonts w:ascii="SassoonCRInfant" w:hAnsi="SassoonCRInfant"/>
          <w:sz w:val="36"/>
          <w:szCs w:val="36"/>
        </w:rPr>
        <w:t>lego</w:t>
      </w:r>
      <w:proofErr w:type="spellEnd"/>
      <w:r>
        <w:rPr>
          <w:rFonts w:ascii="SassoonCRInfant" w:hAnsi="SassoonCRInfant"/>
          <w:sz w:val="36"/>
          <w:szCs w:val="36"/>
        </w:rPr>
        <w:t xml:space="preserve"> or any object</w:t>
      </w:r>
    </w:p>
    <w:p w:rsidR="000265B5" w:rsidRDefault="000265B5" w:rsidP="000265B5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Written numbers </w:t>
      </w:r>
    </w:p>
    <w:p w:rsidR="000265B5" w:rsidRPr="000265B5" w:rsidRDefault="008A4718" w:rsidP="000265B5">
      <w:pPr>
        <w:rPr>
          <w:rFonts w:ascii="SassoonCRInfant" w:hAnsi="SassoonCRInfant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34925</wp:posOffset>
            </wp:positionV>
            <wp:extent cx="4924425" cy="3639820"/>
            <wp:effectExtent l="0" t="0" r="9525" b="0"/>
            <wp:wrapTight wrapText="bothSides">
              <wp:wrapPolygon edited="0">
                <wp:start x="0" y="0"/>
                <wp:lineTo x="0" y="21479"/>
                <wp:lineTo x="21558" y="21479"/>
                <wp:lineTo x="21558" y="0"/>
                <wp:lineTo x="0" y="0"/>
              </wp:wrapPolygon>
            </wp:wrapTight>
            <wp:docPr id="3" name="Picture 3" descr="FREE! - Building Brick Number Line 1 10 (teacher mad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! - Building Brick Number Line 1 10 (teacher made)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6" r="16076"/>
                    <a:stretch/>
                  </pic:blipFill>
                  <pic:spPr bwMode="auto">
                    <a:xfrm>
                      <a:off x="0" y="0"/>
                      <a:ext cx="4924425" cy="363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7F17" w:rsidRDefault="00297F17" w:rsidP="009108A3">
      <w:pPr>
        <w:rPr>
          <w:rFonts w:ascii="SassoonCRInfant" w:hAnsi="SassoonCRInfant"/>
          <w:sz w:val="36"/>
          <w:szCs w:val="36"/>
        </w:rPr>
      </w:pPr>
    </w:p>
    <w:p w:rsidR="00297F17" w:rsidRDefault="00297F17" w:rsidP="009108A3">
      <w:pPr>
        <w:rPr>
          <w:rFonts w:ascii="SassoonCRInfant" w:hAnsi="SassoonCRInfant"/>
          <w:sz w:val="36"/>
          <w:szCs w:val="36"/>
        </w:rPr>
      </w:pPr>
    </w:p>
    <w:p w:rsidR="00297F17" w:rsidRDefault="00297F17" w:rsidP="009108A3">
      <w:pPr>
        <w:rPr>
          <w:rFonts w:ascii="SassoonCRInfant" w:hAnsi="SassoonCRInfant"/>
          <w:sz w:val="36"/>
          <w:szCs w:val="36"/>
        </w:rPr>
      </w:pPr>
    </w:p>
    <w:p w:rsidR="00B202FC" w:rsidRDefault="00B202FC" w:rsidP="009108A3">
      <w:pPr>
        <w:rPr>
          <w:rFonts w:ascii="SassoonCRInfant" w:hAnsi="SassoonCRInfant"/>
          <w:sz w:val="36"/>
          <w:szCs w:val="36"/>
        </w:rPr>
      </w:pPr>
    </w:p>
    <w:p w:rsidR="00415158" w:rsidRDefault="00415158" w:rsidP="00297F17">
      <w:pPr>
        <w:ind w:left="360"/>
        <w:rPr>
          <w:rFonts w:ascii="SassoonCRInfant" w:hAnsi="SassoonCRInfant"/>
          <w:sz w:val="36"/>
          <w:szCs w:val="36"/>
        </w:rPr>
      </w:pPr>
    </w:p>
    <w:p w:rsidR="006D0E77" w:rsidRDefault="006D0E77" w:rsidP="00297F17">
      <w:pPr>
        <w:ind w:left="360"/>
        <w:rPr>
          <w:rFonts w:ascii="SassoonCRInfant" w:hAnsi="SassoonCRInfant"/>
          <w:sz w:val="36"/>
          <w:szCs w:val="36"/>
        </w:rPr>
      </w:pPr>
    </w:p>
    <w:p w:rsidR="006D0E77" w:rsidRDefault="006D0E77" w:rsidP="00297F17">
      <w:pPr>
        <w:ind w:left="360"/>
        <w:rPr>
          <w:rFonts w:ascii="SassoonCRInfant" w:hAnsi="SassoonCRInfant"/>
          <w:sz w:val="36"/>
          <w:szCs w:val="36"/>
        </w:rPr>
      </w:pPr>
    </w:p>
    <w:p w:rsidR="00B202FC" w:rsidRDefault="00B202FC" w:rsidP="006D0E77">
      <w:pPr>
        <w:rPr>
          <w:rFonts w:ascii="SassoonCRInfant" w:hAnsi="SassoonCRInfant"/>
          <w:sz w:val="36"/>
          <w:szCs w:val="36"/>
        </w:rPr>
      </w:pPr>
    </w:p>
    <w:p w:rsidR="00B202FC" w:rsidRDefault="00B202FC" w:rsidP="006D0E77">
      <w:pPr>
        <w:rPr>
          <w:rFonts w:ascii="SassoonCRInfant" w:hAnsi="SassoonCRInfant"/>
          <w:sz w:val="36"/>
          <w:szCs w:val="36"/>
        </w:rPr>
      </w:pPr>
    </w:p>
    <w:p w:rsidR="008A4718" w:rsidRDefault="008A4718" w:rsidP="006D0E77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I have attached the above sheet for you. This activity works on cardinal understanding of number </w:t>
      </w:r>
      <w:proofErr w:type="spellStart"/>
      <w:r>
        <w:rPr>
          <w:rFonts w:ascii="SassoonCRInfant" w:hAnsi="SassoonCRInfant"/>
          <w:sz w:val="36"/>
          <w:szCs w:val="36"/>
        </w:rPr>
        <w:t>i.e</w:t>
      </w:r>
      <w:proofErr w:type="spellEnd"/>
      <w:r>
        <w:rPr>
          <w:rFonts w:ascii="SassoonCRInfant" w:hAnsi="SassoonCRInfant"/>
          <w:sz w:val="36"/>
          <w:szCs w:val="36"/>
        </w:rPr>
        <w:t xml:space="preserve"> quantity. Lego is the perfect resource but if you don’t have any, you can use blocks or any other toy. You could even use stones from the garden!</w:t>
      </w:r>
    </w:p>
    <w:p w:rsidR="008A4718" w:rsidRDefault="008A4718" w:rsidP="006D0E77">
      <w:pPr>
        <w:rPr>
          <w:rFonts w:ascii="SassoonCRInfant" w:hAnsi="SassoonCRInfant"/>
          <w:sz w:val="36"/>
          <w:szCs w:val="36"/>
        </w:rPr>
      </w:pPr>
    </w:p>
    <w:p w:rsidR="008A4718" w:rsidRDefault="008A4718" w:rsidP="006D0E77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It is good to demonstrate the activity first, counting out each item. </w:t>
      </w:r>
    </w:p>
    <w:p w:rsidR="008A4718" w:rsidRDefault="008A4718" w:rsidP="006D0E77">
      <w:pPr>
        <w:rPr>
          <w:rFonts w:ascii="SassoonCRInfant" w:hAnsi="SassoonCRInfant"/>
          <w:sz w:val="36"/>
          <w:szCs w:val="36"/>
        </w:rPr>
      </w:pPr>
    </w:p>
    <w:p w:rsidR="008A4718" w:rsidRDefault="008A4718" w:rsidP="006D0E77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Happy counting!</w:t>
      </w:r>
    </w:p>
    <w:p w:rsidR="008A4718" w:rsidRDefault="008A4718" w:rsidP="008A4718">
      <w:pPr>
        <w:pStyle w:val="ListParagraph"/>
        <w:numPr>
          <w:ilvl w:val="0"/>
          <w:numId w:val="1"/>
        </w:num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lastRenderedPageBreak/>
        <w:t>Sunflower toilet roll painting</w:t>
      </w:r>
    </w:p>
    <w:p w:rsidR="008A4718" w:rsidRDefault="008A4718" w:rsidP="008A4718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Watch the video on the website:</w:t>
      </w:r>
    </w:p>
    <w:p w:rsidR="00E414C6" w:rsidRDefault="00E414C6" w:rsidP="008A4718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 </w:t>
      </w:r>
    </w:p>
    <w:p w:rsidR="00E414C6" w:rsidRDefault="00E414C6" w:rsidP="008A4718">
      <w:pPr>
        <w:rPr>
          <w:rFonts w:ascii="SassoonCRInfant" w:hAnsi="SassoonCRInfant"/>
          <w:sz w:val="36"/>
          <w:szCs w:val="36"/>
        </w:rPr>
      </w:pPr>
      <w:hyperlink r:id="rId10" w:history="1">
        <w:r w:rsidRPr="00061E3C">
          <w:rPr>
            <w:rStyle w:val="Hyperlink"/>
            <w:rFonts w:ascii="SassoonCRInfant" w:hAnsi="SassoonCRInfant"/>
            <w:sz w:val="36"/>
            <w:szCs w:val="36"/>
          </w:rPr>
          <w:t>https://vimeo.com/412219763</w:t>
        </w:r>
      </w:hyperlink>
      <w:r>
        <w:rPr>
          <w:rFonts w:ascii="SassoonCRInfant" w:hAnsi="SassoonCRInfant"/>
          <w:sz w:val="36"/>
          <w:szCs w:val="36"/>
        </w:rPr>
        <w:t xml:space="preserve"> </w:t>
      </w:r>
    </w:p>
    <w:p w:rsidR="008A4718" w:rsidRDefault="008A4718" w:rsidP="008A4718">
      <w:pPr>
        <w:rPr>
          <w:rFonts w:ascii="SassoonCRInfant" w:hAnsi="SassoonCRInfant"/>
          <w:sz w:val="36"/>
          <w:szCs w:val="36"/>
        </w:rPr>
      </w:pPr>
    </w:p>
    <w:p w:rsidR="008A4718" w:rsidRDefault="008A4718" w:rsidP="008A4718">
      <w:pPr>
        <w:rPr>
          <w:rFonts w:ascii="SassoonCRInfant" w:hAnsi="SassoonCRInfant"/>
          <w:sz w:val="36"/>
          <w:szCs w:val="36"/>
        </w:rPr>
      </w:pPr>
    </w:p>
    <w:p w:rsidR="008A4718" w:rsidRDefault="008A4718" w:rsidP="008A4718">
      <w:pPr>
        <w:rPr>
          <w:rFonts w:ascii="SassoonCRInfant" w:hAnsi="SassoonCRInfant"/>
          <w:sz w:val="36"/>
          <w:szCs w:val="36"/>
        </w:rPr>
      </w:pPr>
      <w:bookmarkStart w:id="0" w:name="_GoBack"/>
      <w:bookmarkEnd w:id="0"/>
    </w:p>
    <w:p w:rsidR="008A4718" w:rsidRDefault="008A4718" w:rsidP="008A4718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Again, model the activity and encourage your child to do it as independently as possible.</w:t>
      </w:r>
    </w:p>
    <w:p w:rsidR="008A4718" w:rsidRDefault="008A4718" w:rsidP="008A4718">
      <w:pPr>
        <w:rPr>
          <w:rFonts w:ascii="SassoonCRInfant" w:hAnsi="SassoonCRInfant"/>
          <w:sz w:val="36"/>
          <w:szCs w:val="36"/>
        </w:rPr>
      </w:pPr>
    </w:p>
    <w:p w:rsidR="008A4718" w:rsidRDefault="008A4718" w:rsidP="008A4718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I’ve attached colour symbols for you to use if you need them!</w:t>
      </w:r>
    </w:p>
    <w:p w:rsidR="008A4718" w:rsidRDefault="008A4718" w:rsidP="008A4718">
      <w:pPr>
        <w:rPr>
          <w:rFonts w:ascii="SassoonCRInfant" w:hAnsi="SassoonCRInfant"/>
          <w:sz w:val="36"/>
          <w:szCs w:val="36"/>
        </w:rPr>
      </w:pPr>
    </w:p>
    <w:p w:rsidR="008A4718" w:rsidRDefault="008A4718" w:rsidP="008A4718">
      <w:pPr>
        <w:rPr>
          <w:rFonts w:ascii="SassoonCRInfant" w:hAnsi="SassoonCRInfant"/>
          <w:sz w:val="36"/>
          <w:szCs w:val="36"/>
        </w:rPr>
      </w:pPr>
    </w:p>
    <w:p w:rsidR="008A4718" w:rsidRDefault="008A4718" w:rsidP="008A4718">
      <w:pPr>
        <w:rPr>
          <w:rFonts w:ascii="SassoonCRInfant" w:hAnsi="SassoonCRInfant"/>
          <w:sz w:val="36"/>
          <w:szCs w:val="36"/>
        </w:rPr>
      </w:pPr>
    </w:p>
    <w:p w:rsidR="008A4718" w:rsidRDefault="008A4718" w:rsidP="008A4718">
      <w:pPr>
        <w:rPr>
          <w:rFonts w:ascii="SassoonCRInfant" w:hAnsi="SassoonCRInfant"/>
          <w:sz w:val="36"/>
          <w:szCs w:val="36"/>
        </w:rPr>
      </w:pPr>
    </w:p>
    <w:p w:rsidR="008A4718" w:rsidRDefault="008A4718" w:rsidP="008A4718">
      <w:pPr>
        <w:rPr>
          <w:rFonts w:ascii="SassoonCRInfant" w:hAnsi="SassoonCRInfant"/>
          <w:sz w:val="36"/>
          <w:szCs w:val="36"/>
        </w:rPr>
      </w:pPr>
    </w:p>
    <w:p w:rsidR="008A4718" w:rsidRDefault="008A4718" w:rsidP="008A4718">
      <w:pPr>
        <w:rPr>
          <w:rFonts w:ascii="SassoonCRInfant" w:hAnsi="SassoonCRInfant"/>
          <w:sz w:val="36"/>
          <w:szCs w:val="36"/>
        </w:rPr>
      </w:pPr>
    </w:p>
    <w:p w:rsidR="008A4718" w:rsidRDefault="008A4718" w:rsidP="008A4718">
      <w:pPr>
        <w:rPr>
          <w:rFonts w:ascii="SassoonCRInfant" w:hAnsi="SassoonCRInfant"/>
          <w:sz w:val="36"/>
          <w:szCs w:val="36"/>
        </w:rPr>
      </w:pPr>
    </w:p>
    <w:p w:rsidR="008A4718" w:rsidRDefault="008A4718" w:rsidP="008A4718">
      <w:pPr>
        <w:rPr>
          <w:rFonts w:ascii="SassoonCRInfant" w:hAnsi="SassoonCRInfant"/>
          <w:sz w:val="36"/>
          <w:szCs w:val="36"/>
        </w:rPr>
      </w:pPr>
    </w:p>
    <w:p w:rsidR="008A4718" w:rsidRDefault="008A4718" w:rsidP="008A4718">
      <w:pPr>
        <w:rPr>
          <w:rFonts w:ascii="SassoonCRInfant" w:hAnsi="SassoonCRInfant"/>
          <w:sz w:val="36"/>
          <w:szCs w:val="36"/>
        </w:rPr>
      </w:pPr>
    </w:p>
    <w:p w:rsidR="008A4718" w:rsidRDefault="008A4718" w:rsidP="008A4718">
      <w:pPr>
        <w:rPr>
          <w:rFonts w:ascii="SassoonCRInfant" w:hAnsi="SassoonCRInfant"/>
          <w:sz w:val="36"/>
          <w:szCs w:val="36"/>
        </w:rPr>
      </w:pPr>
    </w:p>
    <w:p w:rsidR="008A4718" w:rsidRDefault="008A4718" w:rsidP="008A4718">
      <w:pPr>
        <w:rPr>
          <w:rFonts w:ascii="SassoonCRInfant" w:hAnsi="SassoonCRInfant"/>
          <w:sz w:val="36"/>
          <w:szCs w:val="36"/>
        </w:rPr>
      </w:pPr>
    </w:p>
    <w:p w:rsidR="008A4718" w:rsidRDefault="001B0DB7" w:rsidP="001B0DB7">
      <w:pPr>
        <w:pStyle w:val="ListParagraph"/>
        <w:numPr>
          <w:ilvl w:val="0"/>
          <w:numId w:val="1"/>
        </w:num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lastRenderedPageBreak/>
        <w:t>Plant a sunflower!</w:t>
      </w:r>
    </w:p>
    <w:p w:rsidR="001B0DB7" w:rsidRDefault="001B0DB7" w:rsidP="001B0DB7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You will need:</w:t>
      </w:r>
    </w:p>
    <w:p w:rsidR="001B0DB7" w:rsidRDefault="001B0DB7" w:rsidP="001B0DB7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A plant pot or recycled yoghurt pot or something similar</w:t>
      </w:r>
    </w:p>
    <w:p w:rsidR="001B0DB7" w:rsidRDefault="001B0DB7" w:rsidP="001B0DB7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Compost or soil</w:t>
      </w:r>
    </w:p>
    <w:p w:rsidR="001B0DB7" w:rsidRDefault="001B0DB7" w:rsidP="001B0DB7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Water</w:t>
      </w:r>
    </w:p>
    <w:p w:rsidR="001B0DB7" w:rsidRDefault="001B0DB7" w:rsidP="001B0DB7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Sunflower seed (I’ve posted some sunflower seeds to you)</w:t>
      </w:r>
    </w:p>
    <w:p w:rsidR="001B0DB7" w:rsidRDefault="001B0DB7" w:rsidP="001B0DB7">
      <w:pPr>
        <w:rPr>
          <w:rFonts w:ascii="SassoonCRInfant" w:hAnsi="SassoonCRInfant"/>
          <w:sz w:val="36"/>
          <w:szCs w:val="36"/>
        </w:rPr>
      </w:pPr>
    </w:p>
    <w:p w:rsidR="001B0DB7" w:rsidRDefault="00E414C6" w:rsidP="001B0DB7">
      <w:pPr>
        <w:rPr>
          <w:rFonts w:ascii="SassoonCRInfant" w:hAnsi="SassoonCRInfant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4838700" cy="5705475"/>
            <wp:effectExtent l="0" t="0" r="0" b="9525"/>
            <wp:wrapTight wrapText="bothSides">
              <wp:wrapPolygon edited="0">
                <wp:start x="0" y="0"/>
                <wp:lineTo x="0" y="21564"/>
                <wp:lineTo x="21515" y="21564"/>
                <wp:lineTo x="2151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0DB7" w:rsidRDefault="001B0DB7" w:rsidP="001B0DB7">
      <w:pPr>
        <w:rPr>
          <w:rFonts w:ascii="SassoonCRInfant" w:hAnsi="SassoonCRInfant"/>
          <w:sz w:val="36"/>
          <w:szCs w:val="36"/>
        </w:rPr>
      </w:pPr>
    </w:p>
    <w:p w:rsidR="004B1E99" w:rsidRDefault="004B1E99" w:rsidP="001B0DB7">
      <w:pPr>
        <w:rPr>
          <w:rFonts w:ascii="SassoonCRInfant" w:hAnsi="SassoonCRInfant"/>
          <w:sz w:val="36"/>
          <w:szCs w:val="36"/>
        </w:rPr>
      </w:pPr>
    </w:p>
    <w:p w:rsidR="004B1E99" w:rsidRDefault="004B1E99" w:rsidP="001B0DB7">
      <w:pPr>
        <w:rPr>
          <w:rFonts w:ascii="SassoonCRInfant" w:hAnsi="SassoonCRInfant"/>
          <w:sz w:val="36"/>
          <w:szCs w:val="36"/>
        </w:rPr>
      </w:pPr>
    </w:p>
    <w:p w:rsidR="004B1E99" w:rsidRDefault="004B1E99" w:rsidP="001B0DB7">
      <w:pPr>
        <w:rPr>
          <w:rFonts w:ascii="SassoonCRInfant" w:hAnsi="SassoonCRInfant"/>
          <w:sz w:val="36"/>
          <w:szCs w:val="36"/>
        </w:rPr>
      </w:pPr>
    </w:p>
    <w:p w:rsidR="004B1E99" w:rsidRDefault="004B1E99" w:rsidP="001B0DB7">
      <w:pPr>
        <w:rPr>
          <w:rFonts w:ascii="SassoonCRInfant" w:hAnsi="SassoonCRInfant"/>
          <w:sz w:val="36"/>
          <w:szCs w:val="36"/>
        </w:rPr>
      </w:pPr>
    </w:p>
    <w:p w:rsidR="004B1E99" w:rsidRDefault="004B1E99" w:rsidP="001B0DB7">
      <w:pPr>
        <w:rPr>
          <w:rFonts w:ascii="SassoonCRInfant" w:hAnsi="SassoonCRInfant"/>
          <w:sz w:val="36"/>
          <w:szCs w:val="36"/>
        </w:rPr>
      </w:pPr>
    </w:p>
    <w:p w:rsidR="004B1E99" w:rsidRDefault="004B1E99" w:rsidP="001B0DB7">
      <w:pPr>
        <w:rPr>
          <w:rFonts w:ascii="SassoonCRInfant" w:hAnsi="SassoonCRInfant"/>
          <w:sz w:val="36"/>
          <w:szCs w:val="36"/>
        </w:rPr>
      </w:pPr>
    </w:p>
    <w:p w:rsidR="004B1E99" w:rsidRDefault="004B1E99" w:rsidP="001B0DB7">
      <w:pPr>
        <w:rPr>
          <w:rFonts w:ascii="SassoonCRInfant" w:hAnsi="SassoonCRInfant"/>
          <w:sz w:val="36"/>
          <w:szCs w:val="36"/>
        </w:rPr>
      </w:pPr>
    </w:p>
    <w:p w:rsidR="004B1E99" w:rsidRDefault="004B1E99" w:rsidP="001B0DB7">
      <w:pPr>
        <w:rPr>
          <w:rFonts w:ascii="SassoonCRInfant" w:hAnsi="SassoonCRInfant"/>
          <w:sz w:val="36"/>
          <w:szCs w:val="36"/>
        </w:rPr>
      </w:pPr>
    </w:p>
    <w:p w:rsidR="00E414C6" w:rsidRDefault="00E414C6" w:rsidP="001B0DB7">
      <w:pPr>
        <w:rPr>
          <w:rFonts w:ascii="SassoonCRInfant" w:hAnsi="SassoonCRInfant"/>
          <w:sz w:val="36"/>
          <w:szCs w:val="36"/>
        </w:rPr>
      </w:pPr>
    </w:p>
    <w:p w:rsidR="004B1E99" w:rsidRDefault="004B1E99" w:rsidP="001B0DB7">
      <w:pPr>
        <w:rPr>
          <w:rFonts w:ascii="SassoonCRInfant" w:hAnsi="SassoonCRInfant"/>
          <w:sz w:val="36"/>
          <w:szCs w:val="36"/>
        </w:rPr>
      </w:pPr>
    </w:p>
    <w:p w:rsidR="004B1E99" w:rsidRDefault="004B1E99" w:rsidP="001B0DB7">
      <w:pPr>
        <w:rPr>
          <w:rFonts w:ascii="SassoonCRInfant" w:hAnsi="SassoonCRInfant"/>
          <w:sz w:val="36"/>
          <w:szCs w:val="36"/>
        </w:rPr>
      </w:pPr>
    </w:p>
    <w:p w:rsidR="004B1E99" w:rsidRDefault="004B1E99" w:rsidP="001B0DB7">
      <w:pPr>
        <w:rPr>
          <w:rFonts w:ascii="SassoonCRInfant" w:hAnsi="SassoonCRInfant"/>
          <w:sz w:val="36"/>
          <w:szCs w:val="36"/>
        </w:rPr>
      </w:pPr>
    </w:p>
    <w:p w:rsidR="004B1E99" w:rsidRDefault="004B1E99" w:rsidP="001B0DB7">
      <w:pPr>
        <w:rPr>
          <w:rFonts w:ascii="SassoonCRInfant" w:hAnsi="SassoonCRInfant"/>
          <w:sz w:val="36"/>
          <w:szCs w:val="36"/>
        </w:rPr>
      </w:pPr>
    </w:p>
    <w:p w:rsidR="004B1E99" w:rsidRDefault="004B1E99" w:rsidP="004B1E99">
      <w:pPr>
        <w:pStyle w:val="ListParagraph"/>
        <w:numPr>
          <w:ilvl w:val="0"/>
          <w:numId w:val="1"/>
        </w:num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lastRenderedPageBreak/>
        <w:t>Sound Discrimination game for computer or tablet</w:t>
      </w:r>
    </w:p>
    <w:p w:rsidR="004B1E99" w:rsidRDefault="004B1E99" w:rsidP="004B1E99">
      <w:pPr>
        <w:rPr>
          <w:rFonts w:ascii="SassoonCRInfant" w:hAnsi="SassoonCRInfant"/>
          <w:sz w:val="36"/>
          <w:szCs w:val="36"/>
        </w:rPr>
      </w:pPr>
    </w:p>
    <w:p w:rsidR="004B1E99" w:rsidRDefault="00E414C6" w:rsidP="004B1E99">
      <w:pPr>
        <w:rPr>
          <w:rStyle w:val="Hyperlink"/>
        </w:rPr>
      </w:pPr>
      <w:hyperlink r:id="rId12" w:history="1">
        <w:r w:rsidR="004B1E99">
          <w:rPr>
            <w:rStyle w:val="Hyperlink"/>
          </w:rPr>
          <w:t>https://www.phonicsbloom.com/uk/game</w:t>
        </w:r>
        <w:r w:rsidR="004B1E99">
          <w:rPr>
            <w:rStyle w:val="Hyperlink"/>
          </w:rPr>
          <w:t>/</w:t>
        </w:r>
        <w:r w:rsidR="004B1E99">
          <w:rPr>
            <w:rStyle w:val="Hyperlink"/>
          </w:rPr>
          <w:t>match-sounds?phase=1</w:t>
        </w:r>
      </w:hyperlink>
    </w:p>
    <w:p w:rsidR="00E414C6" w:rsidRDefault="00E414C6" w:rsidP="004B1E99">
      <w:pPr>
        <w:rPr>
          <w:rStyle w:val="Hyperlink"/>
        </w:rPr>
      </w:pPr>
    </w:p>
    <w:p w:rsidR="00E414C6" w:rsidRPr="00E414C6" w:rsidRDefault="00E414C6" w:rsidP="004B1E99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This is a lovely sound discrimination game for environmental sounds that will work on a tablet too. You drag the correct sound to the top of the screen so it is a good for developing ICT skills too. Every child in Dalmatian has a daily sound discrimination activity and are very good at discriminating between environmental sounds. </w:t>
      </w:r>
    </w:p>
    <w:p w:rsidR="004B1E99" w:rsidRPr="00E414C6" w:rsidRDefault="004B1E99" w:rsidP="004B1E99">
      <w:pPr>
        <w:rPr>
          <w:rFonts w:ascii="SassoonCRInfant" w:hAnsi="SassoonCRInfant"/>
          <w:sz w:val="36"/>
          <w:szCs w:val="36"/>
        </w:rPr>
      </w:pPr>
    </w:p>
    <w:p w:rsidR="004B1E99" w:rsidRPr="004B1E99" w:rsidRDefault="004B1E99" w:rsidP="004B1E99">
      <w:pPr>
        <w:rPr>
          <w:rFonts w:ascii="SassoonCRInfant" w:hAnsi="SassoonCRInfant"/>
          <w:sz w:val="36"/>
          <w:szCs w:val="36"/>
        </w:rPr>
      </w:pPr>
    </w:p>
    <w:p w:rsidR="005B732B" w:rsidRDefault="005B732B" w:rsidP="006D0E77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Remember to email your pictures to </w:t>
      </w:r>
      <w:hyperlink r:id="rId13" w:history="1">
        <w:r w:rsidRPr="008E2639">
          <w:rPr>
            <w:rStyle w:val="Hyperlink"/>
            <w:rFonts w:ascii="SassoonCRInfant" w:hAnsi="SassoonCRInfant"/>
            <w:sz w:val="36"/>
            <w:szCs w:val="36"/>
          </w:rPr>
          <w:t>kblack@granta.cambs.sch.uk</w:t>
        </w:r>
      </w:hyperlink>
      <w:r>
        <w:rPr>
          <w:rFonts w:ascii="SassoonCRInfant" w:hAnsi="SassoonCRInfant"/>
          <w:sz w:val="36"/>
          <w:szCs w:val="36"/>
        </w:rPr>
        <w:t xml:space="preserve">  I absolutely love seeing them!</w:t>
      </w:r>
    </w:p>
    <w:p w:rsidR="00415158" w:rsidRDefault="00415158" w:rsidP="006D0E77">
      <w:pPr>
        <w:rPr>
          <w:rFonts w:ascii="SassoonCRInfant" w:hAnsi="SassoonCRInfant"/>
          <w:sz w:val="36"/>
          <w:szCs w:val="36"/>
        </w:rPr>
      </w:pPr>
    </w:p>
    <w:p w:rsidR="00415158" w:rsidRDefault="00415158" w:rsidP="006D0E77">
      <w:pPr>
        <w:rPr>
          <w:rFonts w:ascii="SassoonCRInfant" w:hAnsi="SassoonCRInfant"/>
          <w:sz w:val="36"/>
          <w:szCs w:val="36"/>
        </w:rPr>
      </w:pPr>
    </w:p>
    <w:p w:rsidR="006D0E77" w:rsidRDefault="006D0E77" w:rsidP="006D0E77">
      <w:pPr>
        <w:rPr>
          <w:rFonts w:ascii="SassoonCRInfant" w:hAnsi="SassoonCRInfant"/>
          <w:sz w:val="36"/>
          <w:szCs w:val="36"/>
        </w:rPr>
      </w:pPr>
    </w:p>
    <w:p w:rsidR="006D0E77" w:rsidRPr="006D0E77" w:rsidRDefault="006D0E77" w:rsidP="006D0E77">
      <w:pPr>
        <w:rPr>
          <w:rFonts w:ascii="SassoonCRInfant" w:hAnsi="SassoonCRInfant"/>
          <w:sz w:val="36"/>
          <w:szCs w:val="36"/>
        </w:rPr>
      </w:pPr>
    </w:p>
    <w:p w:rsidR="006D0E77" w:rsidRPr="006D0E77" w:rsidRDefault="006D0E77" w:rsidP="00297F17">
      <w:pPr>
        <w:ind w:left="360"/>
        <w:rPr>
          <w:rFonts w:ascii="SassoonCRInfant" w:hAnsi="SassoonCRInfant"/>
          <w:sz w:val="36"/>
          <w:szCs w:val="36"/>
        </w:rPr>
      </w:pPr>
    </w:p>
    <w:p w:rsidR="00297F17" w:rsidRPr="009108A3" w:rsidRDefault="00297F17" w:rsidP="009108A3">
      <w:pPr>
        <w:rPr>
          <w:rFonts w:ascii="SassoonCRInfant" w:hAnsi="SassoonCRInfant"/>
          <w:sz w:val="36"/>
          <w:szCs w:val="36"/>
        </w:rPr>
      </w:pPr>
    </w:p>
    <w:sectPr w:rsidR="00297F17" w:rsidRPr="009108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62C64"/>
    <w:multiLevelType w:val="hybridMultilevel"/>
    <w:tmpl w:val="E8721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A3"/>
    <w:rsid w:val="000265B5"/>
    <w:rsid w:val="00170DF2"/>
    <w:rsid w:val="001B0DB7"/>
    <w:rsid w:val="00297F17"/>
    <w:rsid w:val="003C01E6"/>
    <w:rsid w:val="003F4C34"/>
    <w:rsid w:val="00415158"/>
    <w:rsid w:val="004B1E99"/>
    <w:rsid w:val="00506126"/>
    <w:rsid w:val="005B732B"/>
    <w:rsid w:val="00614F8E"/>
    <w:rsid w:val="006B5B08"/>
    <w:rsid w:val="006D0E77"/>
    <w:rsid w:val="00721772"/>
    <w:rsid w:val="008A4718"/>
    <w:rsid w:val="009108A3"/>
    <w:rsid w:val="00A518D4"/>
    <w:rsid w:val="00B202FC"/>
    <w:rsid w:val="00C066B7"/>
    <w:rsid w:val="00E414C6"/>
    <w:rsid w:val="00F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4C554-B52E-4F76-98C4-4087808C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8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0E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14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black@granta.cambs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black@granta.cambs.sch.uk" TargetMode="External"/><Relationship Id="rId12" Type="http://schemas.openxmlformats.org/officeDocument/2006/relationships/hyperlink" Target="https://www.phonicsbloom.com/uk/game/match-sounds?phas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co.uk/url?sa=i&amp;rct=j&amp;q=&amp;esrc=s&amp;source=images&amp;cd=&amp;cad=rja&amp;uact=8&amp;ved=2ahUKEwi_jd_43qPcAhXCZVAKHW_WCIUQjRx6BAgBEAU&amp;url=http://www.dcaf.org/&amp;psig=AOvVaw1DoPzUZE_ddJ7IzCqVQhGV&amp;ust=153183465349231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imeo.com/41221976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Pages>6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Black</dc:creator>
  <cp:keywords/>
  <dc:description/>
  <cp:lastModifiedBy>Katie Black</cp:lastModifiedBy>
  <cp:revision>8</cp:revision>
  <dcterms:created xsi:type="dcterms:W3CDTF">2020-04-21T09:50:00Z</dcterms:created>
  <dcterms:modified xsi:type="dcterms:W3CDTF">2020-04-27T07:10:00Z</dcterms:modified>
</cp:coreProperties>
</file>